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B" w:rsidRDefault="00E71F1B">
      <w:pPr>
        <w:rPr>
          <w:sz w:val="22"/>
          <w:szCs w:val="22"/>
        </w:rPr>
      </w:pPr>
      <w:bookmarkStart w:id="0" w:name="_GoBack"/>
      <w:bookmarkEnd w:id="0"/>
    </w:p>
    <w:p w:rsidR="002B7785" w:rsidRPr="00686F05" w:rsidRDefault="002B7785" w:rsidP="002B7785">
      <w:pPr>
        <w:spacing w:line="320" w:lineRule="exact"/>
        <w:jc w:val="both"/>
        <w:rPr>
          <w:rFonts w:cs="Arial"/>
          <w:b/>
          <w:color w:val="FF0000"/>
        </w:rPr>
      </w:pPr>
      <w:r w:rsidRPr="00686F05">
        <w:rPr>
          <w:rFonts w:ascii="Calibri" w:hAnsi="Calibri" w:cs="Arial"/>
          <w:b/>
          <w:color w:val="FF0000"/>
        </w:rPr>
        <w:t xml:space="preserve">Please see the ‘Interview Days – general </w:t>
      </w:r>
      <w:r w:rsidR="008A3E87">
        <w:rPr>
          <w:rFonts w:ascii="Calibri" w:hAnsi="Calibri" w:cs="Arial"/>
          <w:b/>
          <w:color w:val="FF0000"/>
        </w:rPr>
        <w:t>instructions</w:t>
      </w:r>
      <w:r w:rsidRPr="00686F05">
        <w:rPr>
          <w:rFonts w:ascii="Calibri" w:hAnsi="Calibri" w:cs="Arial"/>
          <w:b/>
          <w:color w:val="FF0000"/>
        </w:rPr>
        <w:t xml:space="preserve"> for candidates’ document for details on the structure of the morning part of the interview day.</w:t>
      </w:r>
    </w:p>
    <w:p w:rsidR="002B7785" w:rsidRDefault="002B7785">
      <w:pPr>
        <w:rPr>
          <w:rFonts w:ascii="Calibri" w:eastAsia="Calibri" w:hAnsi="Calibri" w:cs="Calibri"/>
          <w:b/>
          <w:bCs/>
          <w:sz w:val="22"/>
          <w:szCs w:val="22"/>
          <w:u w:val="single"/>
        </w:rPr>
      </w:pPr>
    </w:p>
    <w:p w:rsidR="00E71F1B" w:rsidRPr="008A3E87" w:rsidRDefault="002B7785">
      <w:pPr>
        <w:rPr>
          <w:rFonts w:ascii="Calibri" w:eastAsia="Calibri" w:hAnsi="Calibri" w:cs="Calibri"/>
          <w:b/>
          <w:bCs/>
          <w:u w:val="single"/>
        </w:rPr>
      </w:pPr>
      <w:r w:rsidRPr="008A3E87">
        <w:rPr>
          <w:rFonts w:ascii="Calibri" w:eastAsia="Calibri" w:hAnsi="Calibri" w:cs="Calibri"/>
          <w:b/>
          <w:bCs/>
          <w:u w:val="single"/>
        </w:rPr>
        <w:t xml:space="preserve">Information for applicants for the PGCE Primary </w:t>
      </w:r>
      <w:r w:rsidR="008A3E87" w:rsidRPr="008A3E87">
        <w:rPr>
          <w:rFonts w:ascii="Calibri" w:eastAsia="Calibri" w:hAnsi="Calibri" w:cs="Calibri"/>
          <w:b/>
          <w:bCs/>
          <w:u w:val="single"/>
        </w:rPr>
        <w:t xml:space="preserve">Humanities </w:t>
      </w:r>
      <w:r w:rsidR="008E3946">
        <w:rPr>
          <w:rFonts w:ascii="Calibri" w:eastAsia="Calibri" w:hAnsi="Calibri" w:cs="Calibri"/>
          <w:b/>
          <w:bCs/>
          <w:u w:val="single"/>
        </w:rPr>
        <w:t>Pathway</w:t>
      </w:r>
    </w:p>
    <w:p w:rsidR="00E71F1B" w:rsidRDefault="00E71F1B">
      <w:pPr>
        <w:rPr>
          <w:rFonts w:ascii="Arial" w:eastAsia="Arial" w:hAnsi="Arial" w:cs="Arial"/>
          <w:sz w:val="22"/>
          <w:szCs w:val="22"/>
        </w:rPr>
      </w:pPr>
    </w:p>
    <w:p w:rsidR="00E71F1B" w:rsidRDefault="002B7785">
      <w:pPr>
        <w:rPr>
          <w:rFonts w:ascii="Calibri" w:eastAsia="Calibri" w:hAnsi="Calibri" w:cs="Calibri"/>
          <w:u w:val="single"/>
        </w:rPr>
      </w:pPr>
      <w:r>
        <w:rPr>
          <w:rFonts w:ascii="Calibri" w:eastAsia="Calibri" w:hAnsi="Calibri" w:cs="Calibri"/>
          <w:u w:val="single"/>
        </w:rPr>
        <w:t>Written task</w:t>
      </w:r>
    </w:p>
    <w:p w:rsidR="00E71F1B" w:rsidRDefault="002B7785">
      <w:pPr>
        <w:rPr>
          <w:rFonts w:ascii="Calibri" w:eastAsia="Calibri" w:hAnsi="Calibri" w:cs="Calibri"/>
        </w:rPr>
      </w:pPr>
      <w:r>
        <w:rPr>
          <w:rFonts w:ascii="Calibri" w:eastAsia="Calibri" w:hAnsi="Calibri" w:cs="Calibri"/>
        </w:rPr>
        <w:t>This will be undertaken as part of the morning interview session and applicants will be given details of this on the day.</w:t>
      </w:r>
    </w:p>
    <w:p w:rsidR="00E71F1B" w:rsidRDefault="00E71F1B">
      <w:pPr>
        <w:tabs>
          <w:tab w:val="left" w:pos="960"/>
        </w:tabs>
        <w:ind w:left="720"/>
        <w:jc w:val="both"/>
        <w:rPr>
          <w:rFonts w:ascii="Calibri" w:eastAsia="Calibri" w:hAnsi="Calibri" w:cs="Calibri"/>
        </w:rPr>
      </w:pPr>
    </w:p>
    <w:p w:rsidR="00E71F1B" w:rsidRDefault="002B7785">
      <w:pPr>
        <w:tabs>
          <w:tab w:val="left" w:pos="960"/>
        </w:tabs>
        <w:jc w:val="both"/>
        <w:rPr>
          <w:rFonts w:ascii="Calibri" w:eastAsia="Calibri" w:hAnsi="Calibri" w:cs="Calibri"/>
          <w:u w:val="single"/>
        </w:rPr>
      </w:pPr>
      <w:r>
        <w:rPr>
          <w:rFonts w:ascii="Calibri" w:eastAsia="Calibri" w:hAnsi="Calibri" w:cs="Calibri"/>
          <w:u w:val="single"/>
        </w:rPr>
        <w:t>Presentation</w:t>
      </w:r>
    </w:p>
    <w:p w:rsidR="00E71F1B" w:rsidRDefault="002B7785">
      <w:pPr>
        <w:tabs>
          <w:tab w:val="left" w:pos="960"/>
        </w:tabs>
        <w:jc w:val="both"/>
        <w:rPr>
          <w:rFonts w:ascii="Calibri" w:eastAsia="Calibri" w:hAnsi="Calibri" w:cs="Calibri"/>
        </w:rPr>
      </w:pPr>
      <w:r>
        <w:rPr>
          <w:rFonts w:ascii="Calibri" w:eastAsia="Calibri" w:hAnsi="Calibri" w:cs="Calibri"/>
        </w:rPr>
        <w:t xml:space="preserve">Also, as part of the morning interview session applicants are asked to bring a stimulus for a Key Stage 2 humanities lesson and talk about how they might use this in the classroom. They will have two minutes to do this so need to be focused!   </w:t>
      </w:r>
    </w:p>
    <w:p w:rsidR="00E71F1B" w:rsidRDefault="002B7785">
      <w:pPr>
        <w:tabs>
          <w:tab w:val="left" w:pos="960"/>
        </w:tabs>
        <w:jc w:val="both"/>
        <w:rPr>
          <w:rFonts w:ascii="Calibri" w:eastAsia="Calibri" w:hAnsi="Calibri" w:cs="Calibri"/>
        </w:rPr>
      </w:pPr>
      <w:r>
        <w:rPr>
          <w:rFonts w:ascii="Calibri" w:eastAsia="Calibri" w:hAnsi="Calibri" w:cs="Calibri"/>
        </w:rPr>
        <w:br/>
        <w:t xml:space="preserve">For the afternoon subject specific element, applicants should prepare and bring with them a lesson plan, written by themselves showing how they would use their chosen stimulus in a session lasting one hour.  They must show in their plan how the lesson relates to the </w:t>
      </w:r>
      <w:r w:rsidRPr="002B7785">
        <w:rPr>
          <w:rFonts w:ascii="Calibri" w:eastAsia="Calibri" w:hAnsi="Calibri" w:cs="Calibri"/>
          <w:color w:val="auto"/>
        </w:rPr>
        <w:t xml:space="preserve">2014 </w:t>
      </w:r>
      <w:r>
        <w:rPr>
          <w:rFonts w:ascii="Calibri" w:eastAsia="Calibri" w:hAnsi="Calibri" w:cs="Calibri"/>
        </w:rPr>
        <w:t>National Curriculum for Key Stage 2 History and/or Geography</w:t>
      </w:r>
      <w:r w:rsidR="005C16F8">
        <w:rPr>
          <w:rFonts w:ascii="Calibri" w:eastAsia="Calibri" w:hAnsi="Calibri" w:cs="Calibri"/>
        </w:rPr>
        <w:t xml:space="preserve"> or a locally agreed syllabus for RE</w:t>
      </w:r>
      <w:r>
        <w:rPr>
          <w:rFonts w:ascii="Calibri" w:eastAsia="Calibri" w:hAnsi="Calibri" w:cs="Calibri"/>
        </w:rPr>
        <w:t xml:space="preserve">. This should have their name on and be handed to the subject lead during the afternoon session to look at later. </w:t>
      </w:r>
    </w:p>
    <w:p w:rsidR="00E71F1B" w:rsidRDefault="00E71F1B">
      <w:pPr>
        <w:tabs>
          <w:tab w:val="left" w:pos="960"/>
        </w:tabs>
        <w:rPr>
          <w:rFonts w:ascii="Calibri" w:eastAsia="Calibri" w:hAnsi="Calibri" w:cs="Calibri"/>
        </w:rPr>
      </w:pPr>
    </w:p>
    <w:p w:rsidR="00E71F1B" w:rsidRDefault="002B7785">
      <w:pPr>
        <w:tabs>
          <w:tab w:val="left" w:pos="960"/>
        </w:tabs>
        <w:rPr>
          <w:rFonts w:ascii="Calibri" w:eastAsia="Calibri" w:hAnsi="Calibri" w:cs="Calibri"/>
          <w:u w:val="single"/>
        </w:rPr>
      </w:pPr>
      <w:r>
        <w:rPr>
          <w:rFonts w:ascii="Calibri" w:eastAsia="Calibri" w:hAnsi="Calibri" w:cs="Calibri"/>
          <w:u w:val="single"/>
        </w:rPr>
        <w:t>Individual interview</w:t>
      </w:r>
    </w:p>
    <w:p w:rsidR="00E71F1B" w:rsidRDefault="002B7785">
      <w:pPr>
        <w:tabs>
          <w:tab w:val="left" w:pos="960"/>
        </w:tabs>
        <w:rPr>
          <w:rFonts w:ascii="Calibri" w:eastAsia="Calibri" w:hAnsi="Calibri" w:cs="Calibri"/>
        </w:rPr>
      </w:pPr>
      <w:r>
        <w:rPr>
          <w:rFonts w:ascii="Calibri" w:eastAsia="Calibri" w:hAnsi="Calibri" w:cs="Calibri"/>
        </w:rPr>
        <w:t>Applicants will be interviewed individually. They will receive feedback on their writing activity from the morning session. We will also ask applicants to tell us about their short presentation from the morning session and ask to see their lesson plan.</w:t>
      </w:r>
    </w:p>
    <w:p w:rsidR="00E71F1B" w:rsidRDefault="00E71F1B">
      <w:pPr>
        <w:tabs>
          <w:tab w:val="left" w:pos="960"/>
        </w:tabs>
        <w:rPr>
          <w:rFonts w:ascii="Calibri" w:eastAsia="Calibri" w:hAnsi="Calibri" w:cs="Calibri"/>
        </w:rPr>
      </w:pPr>
    </w:p>
    <w:p w:rsidR="00E71F1B" w:rsidRDefault="00E71F1B">
      <w:pPr>
        <w:tabs>
          <w:tab w:val="left" w:pos="960"/>
        </w:tabs>
        <w:jc w:val="both"/>
        <w:rPr>
          <w:rFonts w:ascii="Calibri" w:eastAsia="Calibri" w:hAnsi="Calibri" w:cs="Calibri"/>
          <w:b/>
          <w:bCs/>
        </w:rPr>
      </w:pPr>
    </w:p>
    <w:p w:rsidR="00E71F1B" w:rsidRDefault="002B7785">
      <w:pPr>
        <w:tabs>
          <w:tab w:val="left" w:pos="960"/>
        </w:tabs>
        <w:jc w:val="both"/>
        <w:rPr>
          <w:rFonts w:ascii="Calibri" w:eastAsia="Calibri" w:hAnsi="Calibri" w:cs="Calibri"/>
        </w:rPr>
      </w:pPr>
      <w:r>
        <w:rPr>
          <w:rFonts w:ascii="Calibri" w:eastAsia="Calibri" w:hAnsi="Calibri" w:cs="Calibri"/>
          <w:b/>
          <w:bCs/>
        </w:rPr>
        <w:t xml:space="preserve">For the Primary PGCE Humanities </w:t>
      </w:r>
      <w:r w:rsidR="008E3946">
        <w:rPr>
          <w:rFonts w:ascii="Calibri" w:eastAsia="Calibri" w:hAnsi="Calibri" w:cs="Calibri"/>
          <w:b/>
          <w:bCs/>
        </w:rPr>
        <w:t>pathway</w:t>
      </w:r>
      <w:r>
        <w:rPr>
          <w:rFonts w:ascii="Calibri" w:eastAsia="Calibri" w:hAnsi="Calibri" w:cs="Calibri"/>
          <w:b/>
          <w:bCs/>
        </w:rPr>
        <w:t xml:space="preserve"> we are looking for applicants who display:</w:t>
      </w:r>
    </w:p>
    <w:p w:rsidR="00E71F1B" w:rsidRDefault="002B7785">
      <w:pPr>
        <w:numPr>
          <w:ilvl w:val="0"/>
          <w:numId w:val="3"/>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enthusiasm a</w:t>
      </w:r>
      <w:r w:rsidR="005C16F8">
        <w:rPr>
          <w:rFonts w:ascii="Calibri" w:eastAsia="Calibri" w:hAnsi="Calibri" w:cs="Calibri"/>
        </w:rPr>
        <w:t>nd passion for teaching History, G</w:t>
      </w:r>
      <w:r>
        <w:rPr>
          <w:rFonts w:ascii="Calibri" w:eastAsia="Calibri" w:hAnsi="Calibri" w:cs="Calibri"/>
        </w:rPr>
        <w:t>eography</w:t>
      </w:r>
      <w:r w:rsidR="005C16F8">
        <w:rPr>
          <w:rFonts w:ascii="Calibri" w:eastAsia="Calibri" w:hAnsi="Calibri" w:cs="Calibri"/>
        </w:rPr>
        <w:t xml:space="preserve"> and RE.</w:t>
      </w:r>
    </w:p>
    <w:p w:rsidR="00E71F1B" w:rsidRDefault="002B7785">
      <w:pPr>
        <w:numPr>
          <w:ilvl w:val="0"/>
          <w:numId w:val="4"/>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good interpersonal skills, including the ability to work effectively in a team</w:t>
      </w:r>
    </w:p>
    <w:p w:rsidR="00E71F1B" w:rsidRDefault="002B7785">
      <w:pPr>
        <w:numPr>
          <w:ilvl w:val="0"/>
          <w:numId w:val="5"/>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 xml:space="preserve">clear communication skills </w:t>
      </w:r>
    </w:p>
    <w:p w:rsidR="00E71F1B" w:rsidRDefault="002B7785">
      <w:pPr>
        <w:numPr>
          <w:ilvl w:val="0"/>
          <w:numId w:val="6"/>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the ability to present themselves and their ideas effectively</w:t>
      </w:r>
    </w:p>
    <w:p w:rsidR="00E71F1B" w:rsidRDefault="002B7785">
      <w:pPr>
        <w:numPr>
          <w:ilvl w:val="0"/>
          <w:numId w:val="7"/>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commitment to the teaching profession</w:t>
      </w:r>
    </w:p>
    <w:p w:rsidR="00E71F1B" w:rsidRDefault="002B7785">
      <w:pPr>
        <w:numPr>
          <w:ilvl w:val="0"/>
          <w:numId w:val="8"/>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awareness of issues related to teaching and its demands</w:t>
      </w:r>
    </w:p>
    <w:p w:rsidR="00E71F1B" w:rsidRDefault="002B7785">
      <w:pPr>
        <w:numPr>
          <w:ilvl w:val="0"/>
          <w:numId w:val="9"/>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ability to reflect on experiences in schools and/or children in other settings</w:t>
      </w:r>
    </w:p>
    <w:p w:rsidR="00E71F1B" w:rsidRDefault="002B7785">
      <w:pPr>
        <w:numPr>
          <w:ilvl w:val="0"/>
          <w:numId w:val="10"/>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an awareness of current educational policy and how this relates to teaching the humanities in both secondary and primary schools</w:t>
      </w:r>
    </w:p>
    <w:p w:rsidR="00E71F1B" w:rsidRDefault="002B7785">
      <w:pPr>
        <w:numPr>
          <w:ilvl w:val="0"/>
          <w:numId w:val="11"/>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excellent organisational skills and the ability to work under pressure</w:t>
      </w:r>
    </w:p>
    <w:p w:rsidR="00E71F1B" w:rsidRDefault="002B7785">
      <w:pPr>
        <w:numPr>
          <w:ilvl w:val="0"/>
          <w:numId w:val="12"/>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self-reliance, independence and resilience</w:t>
      </w:r>
    </w:p>
    <w:p w:rsidR="00E71F1B" w:rsidRDefault="002B7785">
      <w:pPr>
        <w:numPr>
          <w:ilvl w:val="0"/>
          <w:numId w:val="13"/>
        </w:numPr>
        <w:tabs>
          <w:tab w:val="num" w:pos="720"/>
          <w:tab w:val="left" w:pos="960"/>
        </w:tabs>
        <w:ind w:left="720" w:hanging="360"/>
        <w:jc w:val="both"/>
        <w:rPr>
          <w:rFonts w:ascii="Trebuchet MS" w:eastAsia="Trebuchet MS" w:hAnsi="Trebuchet MS" w:cs="Trebuchet MS"/>
        </w:rPr>
      </w:pPr>
      <w:r>
        <w:rPr>
          <w:rFonts w:ascii="Calibri" w:eastAsia="Calibri" w:hAnsi="Calibri" w:cs="Calibri"/>
        </w:rPr>
        <w:t>openness to new ideas and a willingness to learn</w:t>
      </w:r>
    </w:p>
    <w:p w:rsidR="00E71F1B" w:rsidRDefault="00E71F1B">
      <w:pPr>
        <w:jc w:val="center"/>
        <w:rPr>
          <w:rFonts w:ascii="Century Gothic" w:eastAsia="Century Gothic" w:hAnsi="Century Gothic" w:cs="Century Gothic"/>
          <w:sz w:val="20"/>
          <w:szCs w:val="20"/>
          <w:u w:val="single"/>
        </w:rPr>
      </w:pPr>
    </w:p>
    <w:p w:rsidR="00E71F1B" w:rsidRDefault="00E71F1B">
      <w:pPr>
        <w:jc w:val="center"/>
      </w:pPr>
    </w:p>
    <w:sectPr w:rsidR="00E71F1B">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3A" w:rsidRDefault="002B7785">
      <w:r>
        <w:separator/>
      </w:r>
    </w:p>
  </w:endnote>
  <w:endnote w:type="continuationSeparator" w:id="0">
    <w:p w:rsidR="00B0563A" w:rsidRDefault="002B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3A" w:rsidRDefault="002B7785">
      <w:r>
        <w:separator/>
      </w:r>
    </w:p>
  </w:footnote>
  <w:footnote w:type="continuationSeparator" w:id="0">
    <w:p w:rsidR="00B0563A" w:rsidRDefault="002B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8FB"/>
    <w:multiLevelType w:val="multilevel"/>
    <w:tmpl w:val="C0C60ADC"/>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1" w15:restartNumberingAfterBreak="0">
    <w:nsid w:val="050E16EC"/>
    <w:multiLevelType w:val="multilevel"/>
    <w:tmpl w:val="0D364F2A"/>
    <w:styleLink w:val="List0"/>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2" w15:restartNumberingAfterBreak="0">
    <w:nsid w:val="0CC510AD"/>
    <w:multiLevelType w:val="multilevel"/>
    <w:tmpl w:val="D6D66F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96D27EB"/>
    <w:multiLevelType w:val="multilevel"/>
    <w:tmpl w:val="2182C81C"/>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4" w15:restartNumberingAfterBreak="0">
    <w:nsid w:val="197377FF"/>
    <w:multiLevelType w:val="multilevel"/>
    <w:tmpl w:val="6BD8AF94"/>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5" w15:restartNumberingAfterBreak="0">
    <w:nsid w:val="24836B99"/>
    <w:multiLevelType w:val="multilevel"/>
    <w:tmpl w:val="580AD942"/>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6" w15:restartNumberingAfterBreak="0">
    <w:nsid w:val="266E0323"/>
    <w:multiLevelType w:val="multilevel"/>
    <w:tmpl w:val="2B688D68"/>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7" w15:restartNumberingAfterBreak="0">
    <w:nsid w:val="2F7D0F6D"/>
    <w:multiLevelType w:val="multilevel"/>
    <w:tmpl w:val="0E3C58C0"/>
    <w:lvl w:ilvl="0">
      <w:start w:val="1"/>
      <w:numFmt w:val="bullet"/>
      <w:lvlText w:val="-"/>
      <w:lvlJc w:val="left"/>
      <w:rPr>
        <w:rFonts w:ascii="Calibri" w:eastAsia="Calibri" w:hAnsi="Calibri" w:cs="Calibri"/>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8" w15:restartNumberingAfterBreak="0">
    <w:nsid w:val="353E5B13"/>
    <w:multiLevelType w:val="multilevel"/>
    <w:tmpl w:val="7D545FC2"/>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9" w15:restartNumberingAfterBreak="0">
    <w:nsid w:val="40066072"/>
    <w:multiLevelType w:val="multilevel"/>
    <w:tmpl w:val="956A780C"/>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10" w15:restartNumberingAfterBreak="0">
    <w:nsid w:val="4F1D5426"/>
    <w:multiLevelType w:val="multilevel"/>
    <w:tmpl w:val="EFD088C8"/>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11" w15:restartNumberingAfterBreak="0">
    <w:nsid w:val="60241DC9"/>
    <w:multiLevelType w:val="multilevel"/>
    <w:tmpl w:val="CCC09786"/>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12" w15:restartNumberingAfterBreak="0">
    <w:nsid w:val="6AD83172"/>
    <w:multiLevelType w:val="multilevel"/>
    <w:tmpl w:val="37DEC2A2"/>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num w:numId="1">
    <w:abstractNumId w:val="7"/>
  </w:num>
  <w:num w:numId="2">
    <w:abstractNumId w:val="2"/>
  </w:num>
  <w:num w:numId="3">
    <w:abstractNumId w:val="5"/>
  </w:num>
  <w:num w:numId="4">
    <w:abstractNumId w:val="4"/>
  </w:num>
  <w:num w:numId="5">
    <w:abstractNumId w:val="3"/>
  </w:num>
  <w:num w:numId="6">
    <w:abstractNumId w:val="9"/>
  </w:num>
  <w:num w:numId="7">
    <w:abstractNumId w:val="11"/>
  </w:num>
  <w:num w:numId="8">
    <w:abstractNumId w:val="10"/>
  </w:num>
  <w:num w:numId="9">
    <w:abstractNumId w:val="12"/>
  </w:num>
  <w:num w:numId="10">
    <w:abstractNumId w:val="6"/>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1B"/>
    <w:rsid w:val="001609C8"/>
    <w:rsid w:val="00240C33"/>
    <w:rsid w:val="002B7785"/>
    <w:rsid w:val="005C16F8"/>
    <w:rsid w:val="008A3E87"/>
    <w:rsid w:val="008E3946"/>
    <w:rsid w:val="00A84A64"/>
    <w:rsid w:val="00B0563A"/>
    <w:rsid w:val="00E7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4A7A9-6B14-4FF7-9B19-8620722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Lambourne, Julie</dc:creator>
  <cp:lastModifiedBy>Lambourne, Julie</cp:lastModifiedBy>
  <cp:revision>2</cp:revision>
  <dcterms:created xsi:type="dcterms:W3CDTF">2019-10-16T09:12:00Z</dcterms:created>
  <dcterms:modified xsi:type="dcterms:W3CDTF">2019-10-16T09:12:00Z</dcterms:modified>
</cp:coreProperties>
</file>